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1562" w:rsidRPr="00293CA6" w:rsidTr="002406B9">
        <w:tc>
          <w:tcPr>
            <w:tcW w:w="9062" w:type="dxa"/>
          </w:tcPr>
          <w:p w:rsidR="008D1562" w:rsidRPr="00F154D7" w:rsidRDefault="00F154D7" w:rsidP="002406B9">
            <w:pPr>
              <w:pStyle w:val="NormalWeb"/>
              <w:jc w:val="both"/>
              <w:rPr>
                <w:rFonts w:ascii="DokChampa" w:hAnsi="DokChampa" w:cs="DokChampa"/>
                <w:b/>
                <w:i/>
                <w:color w:val="000000" w:themeColor="text1"/>
                <w:sz w:val="28"/>
                <w:szCs w:val="28"/>
              </w:rPr>
            </w:pPr>
            <w:r w:rsidRPr="00F154D7">
              <w:rPr>
                <w:rFonts w:ascii="DokChampa" w:hAnsi="DokChampa" w:cs="DokChampa"/>
                <w:b/>
                <w:i/>
                <w:color w:val="000000" w:themeColor="text1"/>
                <w:sz w:val="28"/>
                <w:szCs w:val="28"/>
              </w:rPr>
              <w:t>Au président de la république française, Monsieur Hollande</w:t>
            </w:r>
            <w:r>
              <w:rPr>
                <w:rFonts w:ascii="DokChampa" w:hAnsi="DokChampa" w:cs="DokChampa"/>
                <w:b/>
                <w:i/>
                <w:color w:val="000000" w:themeColor="text1"/>
                <w:sz w:val="28"/>
                <w:szCs w:val="28"/>
              </w:rPr>
              <w:t>,</w:t>
            </w:r>
          </w:p>
          <w:p w:rsidR="008D1562" w:rsidRDefault="008D1562" w:rsidP="002406B9">
            <w:pPr>
              <w:pStyle w:val="NormalWeb"/>
              <w:jc w:val="both"/>
              <w:rPr>
                <w:rFonts w:ascii="DokChampa" w:hAnsi="DokChampa" w:cs="DokChampa"/>
                <w:b/>
                <w:i/>
                <w:color w:val="FF0000"/>
                <w:sz w:val="28"/>
                <w:szCs w:val="28"/>
              </w:rPr>
            </w:pPr>
            <w:r w:rsidRPr="0050527C">
              <w:rPr>
                <w:rFonts w:ascii="DokChampa" w:hAnsi="DokChampa" w:cs="DokChampa"/>
                <w:b/>
                <w:i/>
                <w:color w:val="FF0000"/>
                <w:sz w:val="28"/>
                <w:szCs w:val="28"/>
              </w:rPr>
              <w:t xml:space="preserve">Nous, citoyens, demandons un changement de statut des animaux dans la loi française. Les animaux ne sont pas des objets, mais des êtres vivants. </w:t>
            </w:r>
          </w:p>
          <w:p w:rsidR="008D1562" w:rsidRPr="00293CA6" w:rsidRDefault="008D1562" w:rsidP="002406B9">
            <w:pPr>
              <w:pStyle w:val="NormalWeb"/>
              <w:jc w:val="both"/>
              <w:rPr>
                <w:rFonts w:ascii="DokChampa" w:hAnsi="DokChampa" w:cs="DokChampa"/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8D1562" w:rsidRPr="00293CA6" w:rsidTr="002406B9">
        <w:tc>
          <w:tcPr>
            <w:tcW w:w="9062" w:type="dxa"/>
          </w:tcPr>
          <w:p w:rsidR="008D1562" w:rsidRPr="00293CA6" w:rsidRDefault="008D1562" w:rsidP="0054446D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  <w:r w:rsidRPr="00293CA6">
              <w:rPr>
                <w:rFonts w:ascii="DokChampa" w:hAnsi="DokChampa" w:cs="DokChampa"/>
                <w:sz w:val="28"/>
                <w:szCs w:val="28"/>
              </w:rPr>
              <w:t>Nom :</w:t>
            </w:r>
          </w:p>
        </w:tc>
      </w:tr>
      <w:tr w:rsidR="008D1562" w:rsidRPr="00293CA6" w:rsidTr="002406B9">
        <w:tc>
          <w:tcPr>
            <w:tcW w:w="9062" w:type="dxa"/>
          </w:tcPr>
          <w:p w:rsidR="008D1562" w:rsidRPr="00293CA6" w:rsidRDefault="008D1562" w:rsidP="0054446D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  <w:r w:rsidRPr="00293CA6">
              <w:rPr>
                <w:rFonts w:ascii="DokChampa" w:hAnsi="DokChampa" w:cs="DokChampa"/>
                <w:sz w:val="28"/>
                <w:szCs w:val="28"/>
              </w:rPr>
              <w:t xml:space="preserve">Prénom : </w:t>
            </w:r>
          </w:p>
        </w:tc>
      </w:tr>
      <w:tr w:rsidR="008D1562" w:rsidRPr="00293CA6" w:rsidTr="002406B9">
        <w:tc>
          <w:tcPr>
            <w:tcW w:w="9062" w:type="dxa"/>
          </w:tcPr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  <w:r w:rsidRPr="00293CA6">
              <w:rPr>
                <w:rFonts w:ascii="DokChampa" w:hAnsi="DokChampa" w:cs="DokChampa"/>
                <w:sz w:val="28"/>
                <w:szCs w:val="28"/>
              </w:rPr>
              <w:t xml:space="preserve">Adresse : </w:t>
            </w:r>
          </w:p>
          <w:p w:rsidR="008D1562" w:rsidRPr="00293CA6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</w:tc>
      </w:tr>
      <w:tr w:rsidR="008D1562" w:rsidRPr="00293CA6" w:rsidTr="002406B9">
        <w:tc>
          <w:tcPr>
            <w:tcW w:w="9062" w:type="dxa"/>
          </w:tcPr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  <w:r>
              <w:rPr>
                <w:rFonts w:ascii="DokChampa" w:hAnsi="DokChampa" w:cs="DokChampa"/>
                <w:sz w:val="28"/>
                <w:szCs w:val="28"/>
              </w:rPr>
              <w:t>Votre commentaire :</w:t>
            </w:r>
          </w:p>
          <w:p w:rsidR="00333824" w:rsidRDefault="00333824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  <w:bookmarkStart w:id="0" w:name="_GoBack"/>
            <w:bookmarkEnd w:id="0"/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  <w:p w:rsidR="008D1562" w:rsidRPr="00293CA6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</w:tc>
      </w:tr>
      <w:tr w:rsidR="008D1562" w:rsidRPr="00293CA6" w:rsidTr="002406B9">
        <w:tc>
          <w:tcPr>
            <w:tcW w:w="9062" w:type="dxa"/>
          </w:tcPr>
          <w:p w:rsidR="008D1562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  <w:r w:rsidRPr="00293CA6">
              <w:rPr>
                <w:rFonts w:ascii="DokChampa" w:hAnsi="DokChampa" w:cs="DokChampa"/>
                <w:sz w:val="28"/>
                <w:szCs w:val="28"/>
              </w:rPr>
              <w:t xml:space="preserve">  </w:t>
            </w:r>
            <w:r w:rsidR="0054446D">
              <w:rPr>
                <w:noProof/>
              </w:rPr>
              <w:drawing>
                <wp:inline distT="0" distB="0" distL="0" distR="0" wp14:anchorId="107BD6CB" wp14:editId="25DF84AE">
                  <wp:extent cx="1019175" cy="1019175"/>
                  <wp:effectExtent l="0" t="0" r="9525" b="9525"/>
                  <wp:docPr id="1" name="il_fi" descr="http://www.animaux-video.com/wp-content/uploads/2014/02/empreinte-cha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imaux-video.com/wp-content/uploads/2014/02/empreinte-cha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CA6">
              <w:rPr>
                <w:rFonts w:ascii="DokChampa" w:hAnsi="DokChampa" w:cs="DokChampa"/>
                <w:sz w:val="28"/>
                <w:szCs w:val="28"/>
              </w:rPr>
              <w:tab/>
            </w:r>
            <w:r w:rsidR="00333824">
              <w:rPr>
                <w:rFonts w:ascii="DokChampa" w:hAnsi="DokChampa" w:cs="DokChampa"/>
                <w:sz w:val="28"/>
                <w:szCs w:val="28"/>
              </w:rPr>
              <w:t xml:space="preserve">Date &amp; </w:t>
            </w:r>
            <w:r w:rsidRPr="00293CA6">
              <w:rPr>
                <w:rFonts w:ascii="DokChampa" w:hAnsi="DokChampa" w:cs="DokChampa"/>
                <w:sz w:val="28"/>
                <w:szCs w:val="28"/>
              </w:rPr>
              <w:t>Signature</w:t>
            </w:r>
            <w:r w:rsidR="00F154D7">
              <w:rPr>
                <w:rFonts w:ascii="DokChampa" w:hAnsi="DokChampa" w:cs="DokChampa"/>
                <w:sz w:val="28"/>
                <w:szCs w:val="28"/>
              </w:rPr>
              <w:t> :</w:t>
            </w:r>
          </w:p>
          <w:p w:rsidR="008D1562" w:rsidRPr="00293CA6" w:rsidRDefault="008D1562" w:rsidP="002406B9">
            <w:pPr>
              <w:pStyle w:val="NormalWeb"/>
              <w:rPr>
                <w:rFonts w:ascii="DokChampa" w:hAnsi="DokChampa" w:cs="DokChampa"/>
                <w:sz w:val="28"/>
                <w:szCs w:val="28"/>
              </w:rPr>
            </w:pPr>
          </w:p>
        </w:tc>
      </w:tr>
    </w:tbl>
    <w:p w:rsidR="00FD6BE7" w:rsidRDefault="00FD6BE7"/>
    <w:sectPr w:rsidR="00FD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62"/>
    <w:rsid w:val="00333824"/>
    <w:rsid w:val="0054446D"/>
    <w:rsid w:val="008D1562"/>
    <w:rsid w:val="00F154D7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198A-55FF-4E08-BEC0-335BC190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4</cp:revision>
  <dcterms:created xsi:type="dcterms:W3CDTF">2014-03-13T21:27:00Z</dcterms:created>
  <dcterms:modified xsi:type="dcterms:W3CDTF">2014-03-13T22:05:00Z</dcterms:modified>
</cp:coreProperties>
</file>